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47" w:rsidRPr="008F0047" w:rsidRDefault="008F0047" w:rsidP="008F0047">
      <w:pPr>
        <w:jc w:val="center"/>
        <w:rPr>
          <w:rFonts w:ascii="Arial" w:hAnsi="Arial" w:cs="Arial"/>
          <w:b/>
          <w:sz w:val="20"/>
          <w:szCs w:val="20"/>
          <w:u w:val="single"/>
        </w:rPr>
      </w:pPr>
      <w:bookmarkStart w:id="0" w:name="_GoBack"/>
      <w:bookmarkEnd w:id="0"/>
      <w:r w:rsidRPr="008F0047">
        <w:rPr>
          <w:rFonts w:ascii="Arial" w:hAnsi="Arial" w:cs="Arial"/>
          <w:b/>
          <w:sz w:val="20"/>
          <w:szCs w:val="20"/>
          <w:u w:val="single"/>
        </w:rPr>
        <w:t>Application for Local Discount – Revaluation Support</w:t>
      </w:r>
    </w:p>
    <w:p w:rsidR="008F0047" w:rsidRPr="008F0047" w:rsidRDefault="008F0047" w:rsidP="008F0047">
      <w:pPr>
        <w:numPr>
          <w:ilvl w:val="0"/>
          <w:numId w:val="1"/>
        </w:numPr>
        <w:rPr>
          <w:rFonts w:ascii="Arial" w:hAnsi="Arial" w:cs="Arial"/>
          <w:b/>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210185</wp:posOffset>
                </wp:positionV>
                <wp:extent cx="3462020" cy="285750"/>
                <wp:effectExtent l="0" t="0" r="508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85750"/>
                        </a:xfrm>
                        <a:prstGeom prst="rect">
                          <a:avLst/>
                        </a:prstGeom>
                        <a:solidFill>
                          <a:srgbClr val="FFFFFF"/>
                        </a:solidFill>
                        <a:ln w="9525">
                          <a:solidFill>
                            <a:srgbClr val="000000"/>
                          </a:solidFill>
                          <a:miter lim="800000"/>
                          <a:headEnd/>
                          <a:tailEnd/>
                        </a:ln>
                      </wps:spPr>
                      <wps:txbx>
                        <w:txbxContent>
                          <w:p w:rsidR="008F0047" w:rsidRPr="000113F2" w:rsidRDefault="008F0047" w:rsidP="008F0047">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11pt;margin-top:16.55pt;width:27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">
                <v:textbox>
                  <w:txbxContent>
                    <w:p w:rsidR="008F0047" w:rsidRPr="000113F2" w:rsidRDefault="008F0047" w:rsidP="008F0047">
                      <w:pPr>
                        <w:rPr>
                          <w:color w:val="FF0000"/>
                        </w:rPr>
                      </w:pPr>
                    </w:p>
                  </w:txbxContent>
                </v:textbox>
              </v:shape>
            </w:pict>
          </mc:Fallback>
        </mc:AlternateContent>
      </w:r>
      <w:r w:rsidRPr="008F0047">
        <w:rPr>
          <w:rFonts w:ascii="Arial" w:hAnsi="Arial" w:cs="Arial"/>
          <w:b/>
          <w:sz w:val="20"/>
          <w:szCs w:val="20"/>
        </w:rPr>
        <w:t>Account Details for which local discount is being claimed</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277495</wp:posOffset>
                </wp:positionV>
                <wp:extent cx="3462020" cy="266700"/>
                <wp:effectExtent l="0" t="0" r="508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6700"/>
                        </a:xfrm>
                        <a:prstGeom prst="rect">
                          <a:avLst/>
                        </a:prstGeom>
                        <a:solidFill>
                          <a:srgbClr val="FFFFFF"/>
                        </a:solidFill>
                        <a:ln w="9525">
                          <a:solidFill>
                            <a:srgbClr val="000000"/>
                          </a:solidFill>
                          <a:miter lim="800000"/>
                          <a:headEnd/>
                          <a:tailEnd/>
                        </a:ln>
                      </wps:spPr>
                      <wps:txbx>
                        <w:txbxContent>
                          <w:p w:rsidR="008F0047" w:rsidRPr="000113F2" w:rsidRDefault="008F0047" w:rsidP="008F0047">
                            <w:pPr>
                              <w:rPr>
                                <w:color w:val="FF0000"/>
                              </w:rPr>
                            </w:pPr>
                          </w:p>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111pt;margin-top:21.85pt;width:272.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">
                <v:textbox>
                  <w:txbxContent>
                    <w:p w:rsidR="008F0047" w:rsidRPr="000113F2" w:rsidRDefault="008F0047" w:rsidP="008F0047">
                      <w:pPr>
                        <w:rPr>
                          <w:color w:val="FF0000"/>
                        </w:rPr>
                      </w:pPr>
                    </w:p>
                    <w:p w:rsidR="008F0047" w:rsidRPr="003C150F" w:rsidRDefault="008F0047" w:rsidP="008F0047"/>
                  </w:txbxContent>
                </v:textbox>
              </v:shape>
            </w:pict>
          </mc:Fallback>
        </mc:AlternateContent>
      </w:r>
      <w:r w:rsidRPr="008F0047">
        <w:rPr>
          <w:rFonts w:ascii="Arial" w:hAnsi="Arial" w:cs="Arial"/>
          <w:sz w:val="20"/>
          <w:szCs w:val="20"/>
        </w:rPr>
        <w:t xml:space="preserve">Account Reference   </w:t>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t xml:space="preserve"> </w:t>
      </w:r>
      <w:r w:rsidRPr="008F0047">
        <w:rPr>
          <w:rFonts w:ascii="Arial" w:hAnsi="Arial" w:cs="Arial"/>
          <w:sz w:val="20"/>
          <w:szCs w:val="20"/>
        </w:rPr>
        <w:tab/>
      </w:r>
    </w:p>
    <w:p w:rsidR="008F0047" w:rsidRPr="008F0047" w:rsidRDefault="008F0047" w:rsidP="008F0047">
      <w:pPr>
        <w:rPr>
          <w:rFonts w:ascii="Arial" w:hAnsi="Arial" w:cs="Arial"/>
          <w:sz w:val="20"/>
          <w:szCs w:val="20"/>
        </w:rPr>
      </w:pPr>
      <w:r w:rsidRPr="008F0047">
        <w:rPr>
          <w:rFonts w:ascii="Arial" w:hAnsi="Arial" w:cs="Arial"/>
          <w:sz w:val="20"/>
          <w:szCs w:val="20"/>
        </w:rPr>
        <w:t>Ratepayer</w:t>
      </w:r>
    </w:p>
    <w:p w:rsidR="008F0047" w:rsidRPr="008F0047" w:rsidRDefault="008F0047" w:rsidP="008F0047">
      <w:pPr>
        <w:numPr>
          <w:ilvl w:val="0"/>
          <w:numId w:val="1"/>
        </w:numPr>
        <w:rPr>
          <w:rFonts w:ascii="Arial" w:hAnsi="Arial" w:cs="Arial"/>
          <w:b/>
          <w:sz w:val="20"/>
          <w:szCs w:val="20"/>
        </w:rPr>
      </w:pPr>
      <w:r w:rsidRPr="008F0047">
        <w:rPr>
          <w:rFonts w:ascii="Arial" w:hAnsi="Arial" w:cs="Arial"/>
          <w:b/>
          <w:sz w:val="20"/>
          <w:szCs w:val="20"/>
        </w:rPr>
        <w:t xml:space="preserve">Property for which local discount is being claimed </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1428750</wp:posOffset>
                </wp:positionH>
                <wp:positionV relativeFrom="paragraph">
                  <wp:posOffset>24130</wp:posOffset>
                </wp:positionV>
                <wp:extent cx="3304540" cy="95250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952500"/>
                        </a:xfrm>
                        <a:prstGeom prst="rect">
                          <a:avLst/>
                        </a:prstGeom>
                        <a:solidFill>
                          <a:srgbClr val="FFFFFF"/>
                        </a:solidFill>
                        <a:ln w="9525">
                          <a:solidFill>
                            <a:srgbClr val="000000"/>
                          </a:solidFill>
                          <a:miter lim="800000"/>
                          <a:headEnd/>
                          <a:tailEnd/>
                        </a:ln>
                      </wps:spPr>
                      <wps:txbx>
                        <w:txbxContent>
                          <w:p w:rsidR="008F0047" w:rsidRPr="00FF303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margin-left:112.5pt;margin-top:1.9pt;width:260.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">
                <v:textbox>
                  <w:txbxContent>
                    <w:p w:rsidR="008F0047" w:rsidRPr="00FF303F" w:rsidRDefault="008F0047" w:rsidP="008F0047"/>
                  </w:txbxContent>
                </v:textbox>
              </v:shape>
            </w:pict>
          </mc:Fallback>
        </mc:AlternateContent>
      </w:r>
    </w:p>
    <w:p w:rsidR="008F0047" w:rsidRPr="008F0047" w:rsidRDefault="008F0047" w:rsidP="008F0047">
      <w:pPr>
        <w:rPr>
          <w:rFonts w:ascii="Arial" w:hAnsi="Arial" w:cs="Arial"/>
          <w:sz w:val="20"/>
          <w:szCs w:val="20"/>
        </w:rPr>
      </w:pP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t xml:space="preserve"> </w:t>
      </w:r>
    </w:p>
    <w:p w:rsidR="008F0047" w:rsidRPr="008F0047" w:rsidRDefault="008F0047" w:rsidP="008F0047">
      <w:pPr>
        <w:rPr>
          <w:rFonts w:ascii="Arial" w:hAnsi="Arial" w:cs="Arial"/>
          <w:sz w:val="20"/>
          <w:szCs w:val="20"/>
        </w:rPr>
      </w:pPr>
    </w:p>
    <w:p w:rsidR="008F0047" w:rsidRPr="008F0047" w:rsidRDefault="008F0047" w:rsidP="008F0047">
      <w:pPr>
        <w:rPr>
          <w:rFonts w:ascii="Arial" w:hAnsi="Arial" w:cs="Arial"/>
          <w:b/>
          <w:bCs/>
          <w:sz w:val="20"/>
          <w:szCs w:val="20"/>
        </w:rPr>
      </w:pPr>
    </w:p>
    <w:p w:rsidR="008F0047" w:rsidRPr="008F0047" w:rsidRDefault="008F0047" w:rsidP="008F0047">
      <w:pPr>
        <w:numPr>
          <w:ilvl w:val="0"/>
          <w:numId w:val="1"/>
        </w:numPr>
        <w:rPr>
          <w:rFonts w:ascii="Arial" w:hAnsi="Arial" w:cs="Arial"/>
          <w:b/>
          <w:bCs/>
          <w:sz w:val="20"/>
          <w:szCs w:val="20"/>
        </w:rPr>
      </w:pPr>
      <w:r w:rsidRPr="008F0047">
        <w:rPr>
          <w:rFonts w:ascii="Arial" w:hAnsi="Arial" w:cs="Arial"/>
          <w:b/>
          <w:bCs/>
          <w:sz w:val="20"/>
          <w:szCs w:val="20"/>
        </w:rPr>
        <w:t>How many properties are operated by your organisation/business in the U.K or in the U.K and overseas?</w:t>
      </w:r>
    </w:p>
    <w:p w:rsidR="008F0047" w:rsidRPr="008F0047" w:rsidRDefault="008F0047" w:rsidP="008F0047">
      <w:pPr>
        <w:numPr>
          <w:ilvl w:val="0"/>
          <w:numId w:val="1"/>
        </w:numPr>
        <w:rPr>
          <w:rFonts w:ascii="Arial" w:hAnsi="Arial" w:cs="Arial"/>
          <w:b/>
          <w:bCs/>
          <w:sz w:val="20"/>
          <w:szCs w:val="20"/>
        </w:rPr>
      </w:pPr>
    </w:p>
    <w:p w:rsidR="008F0047" w:rsidRPr="008F0047" w:rsidRDefault="008F0047" w:rsidP="008F0047">
      <w:pPr>
        <w:rPr>
          <w:rFonts w:ascii="Arial" w:hAnsi="Arial" w:cs="Arial"/>
          <w:b/>
          <w:bCs/>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314325</wp:posOffset>
                </wp:positionH>
                <wp:positionV relativeFrom="paragraph">
                  <wp:posOffset>2540</wp:posOffset>
                </wp:positionV>
                <wp:extent cx="952500" cy="257175"/>
                <wp:effectExtent l="0" t="0" r="0"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9" type="#_x0000_t202" style="position:absolute;margin-left:24.75pt;margin-top:.2pt;width: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">
                <v:textbox>
                  <w:txbxContent>
                    <w:p w:rsidR="008F0047" w:rsidRPr="003C150F" w:rsidRDefault="008F0047" w:rsidP="008F0047"/>
                  </w:txbxContent>
                </v:textbox>
              </v:shape>
            </w:pict>
          </mc:Fallback>
        </mc:AlternateContent>
      </w:r>
    </w:p>
    <w:p w:rsidR="008F0047" w:rsidRPr="008F0047" w:rsidRDefault="008F0047" w:rsidP="008F0047">
      <w:pPr>
        <w:numPr>
          <w:ilvl w:val="0"/>
          <w:numId w:val="1"/>
        </w:numPr>
        <w:rPr>
          <w:rFonts w:ascii="Arial" w:hAnsi="Arial" w:cs="Arial"/>
          <w:b/>
          <w:bCs/>
          <w:sz w:val="20"/>
          <w:szCs w:val="20"/>
        </w:rPr>
      </w:pPr>
      <w:r w:rsidRPr="008F0047">
        <w:rPr>
          <w:rFonts w:ascii="Arial" w:hAnsi="Arial" w:cs="Arial"/>
          <w:b/>
          <w:bCs/>
          <w:sz w:val="20"/>
          <w:szCs w:val="20"/>
        </w:rPr>
        <w:t xml:space="preserve">Confirm that the property / properties </w:t>
      </w:r>
      <w:proofErr w:type="gramStart"/>
      <w:r w:rsidRPr="008F0047">
        <w:rPr>
          <w:rFonts w:ascii="Arial" w:hAnsi="Arial" w:cs="Arial"/>
          <w:b/>
          <w:bCs/>
          <w:sz w:val="20"/>
          <w:szCs w:val="20"/>
        </w:rPr>
        <w:t>is</w:t>
      </w:r>
      <w:proofErr w:type="gramEnd"/>
      <w:r w:rsidRPr="008F0047">
        <w:rPr>
          <w:rFonts w:ascii="Arial" w:hAnsi="Arial" w:cs="Arial"/>
          <w:b/>
          <w:bCs/>
          <w:sz w:val="20"/>
          <w:szCs w:val="20"/>
        </w:rPr>
        <w:t xml:space="preserve"> not of the type listed on the attached criteria as being excluded from Revaluation support. (Delete as appropriate)</w:t>
      </w:r>
    </w:p>
    <w:p w:rsidR="008F0047" w:rsidRPr="008F0047" w:rsidRDefault="008F0047" w:rsidP="008F0047">
      <w:pPr>
        <w:numPr>
          <w:ilvl w:val="0"/>
          <w:numId w:val="1"/>
        </w:numPr>
        <w:rPr>
          <w:rFonts w:ascii="Arial" w:hAnsi="Arial" w:cs="Arial"/>
          <w:b/>
          <w:bCs/>
          <w:sz w:val="20"/>
          <w:szCs w:val="20"/>
        </w:rPr>
      </w:pPr>
    </w:p>
    <w:p w:rsidR="008F0047" w:rsidRPr="008F0047" w:rsidRDefault="008F0047" w:rsidP="008F0047">
      <w:pPr>
        <w:rPr>
          <w:rFonts w:ascii="Arial" w:hAnsi="Arial" w:cs="Arial"/>
          <w:b/>
          <w:bCs/>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5715</wp:posOffset>
                </wp:positionV>
                <wp:extent cx="952500" cy="257175"/>
                <wp:effectExtent l="0" t="0" r="0" b="952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rsidR="008F0047" w:rsidRPr="003C150F" w:rsidRDefault="008F0047" w:rsidP="008F0047">
                            <w: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margin-left:24.75pt;margin-top:.45pt;width: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">
                <v:textbox>
                  <w:txbxContent>
                    <w:p w:rsidR="008F0047" w:rsidRPr="003C150F" w:rsidRDefault="008F0047" w:rsidP="008F0047">
                      <w:r>
                        <w:t>YES / NO</w:t>
                      </w:r>
                    </w:p>
                  </w:txbxContent>
                </v:textbox>
              </v:shape>
            </w:pict>
          </mc:Fallback>
        </mc:AlternateContent>
      </w:r>
    </w:p>
    <w:p w:rsidR="008F0047" w:rsidRPr="008F0047" w:rsidRDefault="008F0047" w:rsidP="008F0047">
      <w:pPr>
        <w:numPr>
          <w:ilvl w:val="0"/>
          <w:numId w:val="1"/>
        </w:numPr>
        <w:rPr>
          <w:rFonts w:ascii="Arial" w:hAnsi="Arial" w:cs="Arial"/>
          <w:b/>
          <w:bCs/>
          <w:sz w:val="20"/>
          <w:szCs w:val="20"/>
        </w:rPr>
      </w:pPr>
      <w:r w:rsidRPr="008F0047">
        <w:rPr>
          <w:rFonts w:ascii="Arial" w:hAnsi="Arial" w:cs="Arial"/>
          <w:b/>
          <w:bCs/>
          <w:sz w:val="20"/>
          <w:szCs w:val="20"/>
        </w:rPr>
        <w:t xml:space="preserve">If your business is a Restaurant, Takeaway, Sandwich shop, Coffee shop, Pub, or Bar, you must have </w:t>
      </w:r>
      <w:proofErr w:type="gramStart"/>
      <w:r w:rsidRPr="008F0047">
        <w:rPr>
          <w:rFonts w:ascii="Arial" w:hAnsi="Arial" w:cs="Arial"/>
          <w:b/>
          <w:bCs/>
          <w:sz w:val="20"/>
          <w:szCs w:val="20"/>
        </w:rPr>
        <w:t>achieved</w:t>
      </w:r>
      <w:proofErr w:type="gramEnd"/>
      <w:r w:rsidRPr="008F0047">
        <w:rPr>
          <w:rFonts w:ascii="Arial" w:hAnsi="Arial" w:cs="Arial"/>
          <w:b/>
          <w:bCs/>
          <w:sz w:val="20"/>
          <w:szCs w:val="20"/>
        </w:rPr>
        <w:t xml:space="preserve"> the Healthier Catering Commitment accreditation.  </w:t>
      </w:r>
    </w:p>
    <w:p w:rsidR="008F0047" w:rsidRPr="008F0047" w:rsidRDefault="008F0047" w:rsidP="008F0047">
      <w:pPr>
        <w:rPr>
          <w:rFonts w:ascii="Arial" w:hAnsi="Arial" w:cs="Arial"/>
          <w:b/>
          <w:bCs/>
          <w:sz w:val="20"/>
          <w:szCs w:val="20"/>
        </w:rPr>
      </w:pPr>
      <w:r w:rsidRPr="008F0047">
        <w:rPr>
          <w:rFonts w:ascii="Arial" w:hAnsi="Arial" w:cs="Arial"/>
          <w:b/>
          <w:bCs/>
          <w:sz w:val="20"/>
          <w:szCs w:val="20"/>
        </w:rPr>
        <w:t>Please confirm date accredited:</w:t>
      </w:r>
    </w:p>
    <w:p w:rsidR="008F0047" w:rsidRPr="008F0047" w:rsidRDefault="008F0047" w:rsidP="008F0047">
      <w:pPr>
        <w:rPr>
          <w:rFonts w:ascii="Arial" w:hAnsi="Arial" w:cs="Arial"/>
          <w:b/>
          <w:bCs/>
          <w:sz w:val="20"/>
          <w:szCs w:val="20"/>
        </w:rPr>
      </w:pPr>
      <w:r w:rsidRPr="008F0047">
        <w:rPr>
          <w:rFonts w:ascii="Arial" w:hAnsi="Arial" w:cs="Arial"/>
          <w:b/>
          <w:bCs/>
          <w:sz w:val="20"/>
          <w:szCs w:val="20"/>
        </w:rPr>
        <w:t>If you are not accredited, please provide details of how you are working towards accreditation of the scheme.</w:t>
      </w:r>
    </w:p>
    <w:p w:rsidR="008F0047" w:rsidRPr="008F0047" w:rsidRDefault="008F0047" w:rsidP="008F0047">
      <w:pPr>
        <w:rPr>
          <w:rFonts w:ascii="Arial" w:hAnsi="Arial" w:cs="Arial"/>
          <w:b/>
          <w:bCs/>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219075</wp:posOffset>
                </wp:positionH>
                <wp:positionV relativeFrom="paragraph">
                  <wp:posOffset>156845</wp:posOffset>
                </wp:positionV>
                <wp:extent cx="6038850" cy="19050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05000"/>
                        </a:xfrm>
                        <a:prstGeom prst="rect">
                          <a:avLst/>
                        </a:prstGeom>
                        <a:solidFill>
                          <a:srgbClr val="FFFFFF"/>
                        </a:solidFill>
                        <a:ln w="9525">
                          <a:solidFill>
                            <a:srgbClr val="000000"/>
                          </a:solidFill>
                          <a:miter lim="800000"/>
                          <a:headEnd/>
                          <a:tailEnd/>
                        </a:ln>
                      </wps:spPr>
                      <wps:txbx>
                        <w:txbxContent>
                          <w:p w:rsidR="008F0047" w:rsidRDefault="008F0047" w:rsidP="008F0047"/>
                          <w:p w:rsidR="008F0047" w:rsidRDefault="008F0047" w:rsidP="008F0047"/>
                          <w:p w:rsidR="008F0047" w:rsidRDefault="008F0047" w:rsidP="008F0047"/>
                          <w:p w:rsidR="008F0047" w:rsidRDefault="008F0047" w:rsidP="008F00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margin-left:17.25pt;margin-top:12.35pt;width:475.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">
                <v:textbox>
                  <w:txbxContent>
                    <w:p w:rsidR="008F0047" w:rsidRDefault="008F0047" w:rsidP="008F0047"/>
                    <w:p w:rsidR="008F0047" w:rsidRDefault="008F0047" w:rsidP="008F0047"/>
                    <w:p w:rsidR="008F0047" w:rsidRDefault="008F0047" w:rsidP="008F0047"/>
                    <w:p w:rsidR="008F0047" w:rsidRDefault="008F0047" w:rsidP="008F0047"/>
                  </w:txbxContent>
                </v:textbox>
                <w10:wrap type="square"/>
              </v:shape>
            </w:pict>
          </mc:Fallback>
        </mc:AlternateContent>
      </w:r>
    </w:p>
    <w:p w:rsidR="008F0047" w:rsidRPr="008F0047" w:rsidRDefault="008F0047" w:rsidP="008F0047">
      <w:pPr>
        <w:rPr>
          <w:rFonts w:ascii="Arial" w:hAnsi="Arial" w:cs="Arial"/>
          <w:b/>
          <w:bCs/>
          <w:sz w:val="20"/>
          <w:szCs w:val="20"/>
        </w:rPr>
      </w:pPr>
      <w:r w:rsidRPr="008F0047">
        <w:rPr>
          <w:rFonts w:ascii="Arial" w:hAnsi="Arial" w:cs="Arial"/>
          <w:b/>
          <w:bCs/>
          <w:sz w:val="20"/>
          <w:szCs w:val="20"/>
        </w:rPr>
        <w:t xml:space="preserve"> </w:t>
      </w:r>
    </w:p>
    <w:p w:rsidR="008F0047" w:rsidRPr="008F0047" w:rsidRDefault="008F0047" w:rsidP="008F0047">
      <w:pPr>
        <w:rPr>
          <w:rFonts w:ascii="Arial" w:hAnsi="Arial" w:cs="Arial"/>
          <w:sz w:val="20"/>
          <w:szCs w:val="20"/>
        </w:rPr>
      </w:pPr>
    </w:p>
    <w:p w:rsidR="008F0047" w:rsidRPr="008F0047" w:rsidRDefault="008F0047" w:rsidP="008F0047">
      <w:pPr>
        <w:rPr>
          <w:rFonts w:ascii="Arial" w:hAnsi="Arial" w:cs="Arial"/>
          <w:b/>
          <w:bCs/>
          <w:sz w:val="20"/>
          <w:szCs w:val="20"/>
        </w:rPr>
      </w:pPr>
    </w:p>
    <w:p w:rsidR="008F0047" w:rsidRPr="008F0047" w:rsidRDefault="008F0047" w:rsidP="008F0047">
      <w:pPr>
        <w:rPr>
          <w:rFonts w:ascii="Arial" w:hAnsi="Arial" w:cs="Arial"/>
          <w:b/>
          <w:bCs/>
          <w:sz w:val="20"/>
          <w:szCs w:val="20"/>
        </w:rPr>
      </w:pPr>
    </w:p>
    <w:p w:rsidR="008F0047" w:rsidRDefault="008F0047" w:rsidP="008F0047">
      <w:pPr>
        <w:rPr>
          <w:rFonts w:ascii="Arial" w:hAnsi="Arial" w:cs="Arial"/>
          <w:b/>
          <w:bCs/>
          <w:sz w:val="20"/>
          <w:szCs w:val="20"/>
        </w:rPr>
      </w:pPr>
    </w:p>
    <w:p w:rsidR="008F0047" w:rsidRPr="008F0047" w:rsidRDefault="008F0047" w:rsidP="008F0047">
      <w:pPr>
        <w:rPr>
          <w:rFonts w:ascii="Arial" w:hAnsi="Arial" w:cs="Arial"/>
          <w:b/>
          <w:bCs/>
          <w:sz w:val="20"/>
          <w:szCs w:val="20"/>
        </w:rPr>
      </w:pPr>
    </w:p>
    <w:p w:rsidR="008F0047" w:rsidRPr="008F0047" w:rsidRDefault="008F0047" w:rsidP="008F0047">
      <w:pPr>
        <w:rPr>
          <w:rFonts w:ascii="Arial" w:hAnsi="Arial" w:cs="Arial"/>
          <w:b/>
          <w:bCs/>
          <w:sz w:val="20"/>
          <w:szCs w:val="20"/>
        </w:rPr>
      </w:pPr>
    </w:p>
    <w:p w:rsidR="008F0047" w:rsidRPr="008F0047" w:rsidRDefault="008F0047" w:rsidP="008F0047">
      <w:pPr>
        <w:numPr>
          <w:ilvl w:val="0"/>
          <w:numId w:val="1"/>
        </w:numPr>
        <w:rPr>
          <w:rFonts w:ascii="Arial" w:hAnsi="Arial" w:cs="Arial"/>
          <w:b/>
          <w:sz w:val="20"/>
          <w:szCs w:val="20"/>
        </w:rPr>
      </w:pPr>
      <w:r w:rsidRPr="008F0047">
        <w:rPr>
          <w:rFonts w:ascii="Arial" w:hAnsi="Arial" w:cs="Arial"/>
          <w:b/>
          <w:bCs/>
          <w:sz w:val="20"/>
          <w:szCs w:val="20"/>
        </w:rPr>
        <w:t>Declaration</w:t>
      </w:r>
    </w:p>
    <w:p w:rsidR="008F0047" w:rsidRPr="008F0047" w:rsidRDefault="008F0047" w:rsidP="008F0047">
      <w:pPr>
        <w:rPr>
          <w:rFonts w:ascii="Arial" w:hAnsi="Arial" w:cs="Arial"/>
          <w:b/>
          <w:sz w:val="20"/>
          <w:szCs w:val="20"/>
        </w:rPr>
      </w:pPr>
      <w:r w:rsidRPr="008F0047">
        <w:rPr>
          <w:rFonts w:ascii="Arial" w:hAnsi="Arial" w:cs="Arial"/>
          <w:sz w:val="20"/>
          <w:szCs w:val="20"/>
        </w:rPr>
        <w:t>I confirm that:</w:t>
      </w:r>
    </w:p>
    <w:p w:rsidR="008F0047" w:rsidRPr="008F0047" w:rsidRDefault="008F0047" w:rsidP="008F0047">
      <w:pPr>
        <w:rPr>
          <w:rFonts w:ascii="Arial" w:hAnsi="Arial" w:cs="Arial"/>
          <w:sz w:val="20"/>
          <w:szCs w:val="20"/>
        </w:rPr>
      </w:pPr>
      <w:r w:rsidRPr="008F0047">
        <w:rPr>
          <w:rFonts w:ascii="Arial" w:hAnsi="Arial" w:cs="Arial"/>
          <w:sz w:val="20"/>
          <w:szCs w:val="20"/>
        </w:rPr>
        <w:t xml:space="preserve">The granting of this local discount will not result in our organisation exceeding the State Aid threshold of €200,000 during the last 3 years (De </w:t>
      </w:r>
      <w:proofErr w:type="spellStart"/>
      <w:r w:rsidRPr="008F0047">
        <w:rPr>
          <w:rFonts w:ascii="Arial" w:hAnsi="Arial" w:cs="Arial"/>
          <w:sz w:val="20"/>
          <w:szCs w:val="20"/>
        </w:rPr>
        <w:t>Minimus</w:t>
      </w:r>
      <w:proofErr w:type="spellEnd"/>
      <w:r w:rsidRPr="008F0047">
        <w:rPr>
          <w:rFonts w:ascii="Arial" w:hAnsi="Arial" w:cs="Arial"/>
          <w:sz w:val="20"/>
          <w:szCs w:val="20"/>
        </w:rPr>
        <w:t xml:space="preserve"> Regulations EC 14/07/2013) </w:t>
      </w:r>
    </w:p>
    <w:p w:rsidR="008F0047" w:rsidRPr="008F0047" w:rsidRDefault="008F0047" w:rsidP="008F0047">
      <w:pPr>
        <w:rPr>
          <w:rFonts w:ascii="Arial" w:hAnsi="Arial" w:cs="Arial"/>
          <w:sz w:val="20"/>
          <w:szCs w:val="20"/>
        </w:rPr>
      </w:pPr>
      <w:r w:rsidRPr="008F0047">
        <w:rPr>
          <w:rFonts w:ascii="Arial" w:hAnsi="Arial" w:cs="Arial"/>
          <w:sz w:val="20"/>
          <w:szCs w:val="20"/>
        </w:rPr>
        <w:t xml:space="preserve"> Should your circumstances change in the future so that your organisation no longer meets the qualifying criteria, you must notify us immediately so that the local discount can be removed from the date the change occurred. </w:t>
      </w:r>
    </w:p>
    <w:p w:rsidR="008F0047" w:rsidRPr="008F0047" w:rsidRDefault="008F0047" w:rsidP="008F0047">
      <w:pPr>
        <w:rPr>
          <w:rFonts w:ascii="Arial" w:hAnsi="Arial" w:cs="Arial"/>
          <w:b/>
          <w:sz w:val="20"/>
          <w:szCs w:val="20"/>
          <w:u w:val="single"/>
        </w:rPr>
      </w:pP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sz w:val="20"/>
          <w:szCs w:val="20"/>
        </w:rPr>
        <w:tab/>
      </w:r>
      <w:r w:rsidRPr="008F0047">
        <w:rPr>
          <w:rFonts w:ascii="Arial" w:hAnsi="Arial" w:cs="Arial"/>
          <w:b/>
          <w:sz w:val="20"/>
          <w:szCs w:val="20"/>
          <w:u w:val="single"/>
        </w:rPr>
        <w:t>Please see overleaf</w:t>
      </w:r>
    </w:p>
    <w:p w:rsidR="008F0047" w:rsidRPr="008F0047" w:rsidRDefault="008F0047" w:rsidP="008F0047">
      <w:pPr>
        <w:rPr>
          <w:rFonts w:ascii="Arial" w:hAnsi="Arial" w:cs="Arial"/>
          <w:sz w:val="20"/>
          <w:szCs w:val="20"/>
        </w:rPr>
      </w:pPr>
    </w:p>
    <w:p w:rsidR="008F0047" w:rsidRPr="008F0047" w:rsidRDefault="008F0047" w:rsidP="008F0047">
      <w:pPr>
        <w:rPr>
          <w:rFonts w:ascii="Arial" w:hAnsi="Arial" w:cs="Arial"/>
          <w:sz w:val="20"/>
          <w:szCs w:val="20"/>
        </w:rPr>
      </w:pPr>
    </w:p>
    <w:p w:rsidR="008F0047" w:rsidRPr="008F0047" w:rsidRDefault="008F0047" w:rsidP="008F0047">
      <w:pPr>
        <w:rPr>
          <w:rFonts w:ascii="Arial" w:hAnsi="Arial" w:cs="Arial"/>
          <w:sz w:val="20"/>
          <w:szCs w:val="20"/>
        </w:rPr>
      </w:pPr>
      <w:r w:rsidRPr="008F0047">
        <w:rPr>
          <w:rFonts w:ascii="Arial" w:hAnsi="Arial" w:cs="Arial"/>
          <w:sz w:val="20"/>
          <w:szCs w:val="20"/>
        </w:rPr>
        <w:t>By signing the form, you agree that, to the best of your knowledge, the information contained on the form is complete and is not false.  Wilfully making a false statement on the application form is an offence and may result in us taking legal action against you.</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1919605</wp:posOffset>
                </wp:positionH>
                <wp:positionV relativeFrom="paragraph">
                  <wp:posOffset>15240</wp:posOffset>
                </wp:positionV>
                <wp:extent cx="2817495" cy="219075"/>
                <wp:effectExtent l="0" t="0" r="1905"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margin-left:151.15pt;margin-top:1.2pt;width:221.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">
                <v:textbox>
                  <w:txbxContent>
                    <w:p w:rsidR="008F0047" w:rsidRPr="003C150F" w:rsidRDefault="008F0047" w:rsidP="008F0047"/>
                  </w:txbxContent>
                </v:textbox>
              </v:shape>
            </w:pict>
          </mc:Fallback>
        </mc:AlternateContent>
      </w:r>
      <w:r w:rsidRPr="008F0047">
        <w:rPr>
          <w:rFonts w:ascii="Arial" w:hAnsi="Arial" w:cs="Arial"/>
          <w:sz w:val="20"/>
          <w:szCs w:val="20"/>
        </w:rPr>
        <w:t xml:space="preserve">Name </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1922145</wp:posOffset>
                </wp:positionH>
                <wp:positionV relativeFrom="paragraph">
                  <wp:posOffset>55245</wp:posOffset>
                </wp:positionV>
                <wp:extent cx="2817495" cy="371475"/>
                <wp:effectExtent l="0" t="0" r="190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714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margin-left:151.35pt;margin-top:4.35pt;width:221.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">
                <v:textbox>
                  <w:txbxContent>
                    <w:p w:rsidR="008F0047" w:rsidRPr="003C150F" w:rsidRDefault="008F0047" w:rsidP="008F0047"/>
                  </w:txbxContent>
                </v:textbox>
              </v:shape>
            </w:pict>
          </mc:Fallback>
        </mc:AlternateContent>
      </w:r>
      <w:r w:rsidRPr="008F0047">
        <w:rPr>
          <w:rFonts w:ascii="Arial" w:hAnsi="Arial" w:cs="Arial"/>
          <w:sz w:val="20"/>
          <w:szCs w:val="20"/>
        </w:rPr>
        <w:br/>
        <w:t>Signature</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1919605</wp:posOffset>
                </wp:positionH>
                <wp:positionV relativeFrom="paragraph">
                  <wp:posOffset>400685</wp:posOffset>
                </wp:positionV>
                <wp:extent cx="2817495" cy="219075"/>
                <wp:effectExtent l="0" t="0" r="190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position:absolute;margin-left:151.15pt;margin-top:31.55pt;width:221.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8rLQIAAFc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">
                <v:textbox>
                  <w:txbxContent>
                    <w:p w:rsidR="008F0047" w:rsidRPr="003C150F" w:rsidRDefault="008F0047" w:rsidP="008F0047"/>
                  </w:txbxContent>
                </v:textbox>
              </v:shape>
            </w:pict>
          </mc:Fallback>
        </mc:AlternateContent>
      </w:r>
      <w:r w:rsidRPr="008F0047">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1919605</wp:posOffset>
                </wp:positionH>
                <wp:positionV relativeFrom="paragraph">
                  <wp:posOffset>86360</wp:posOffset>
                </wp:positionV>
                <wp:extent cx="2817495" cy="219075"/>
                <wp:effectExtent l="0" t="0" r="1905"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5" type="#_x0000_t202" style="position:absolute;margin-left:151.15pt;margin-top:6.8pt;width:221.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6LQIAAFc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">
                <v:textbox>
                  <w:txbxContent>
                    <w:p w:rsidR="008F0047" w:rsidRPr="003C150F" w:rsidRDefault="008F0047" w:rsidP="008F0047"/>
                  </w:txbxContent>
                </v:textbox>
              </v:shape>
            </w:pict>
          </mc:Fallback>
        </mc:AlternateContent>
      </w:r>
      <w:r w:rsidRPr="008F0047">
        <w:rPr>
          <w:rFonts w:ascii="Arial" w:hAnsi="Arial" w:cs="Arial"/>
          <w:sz w:val="20"/>
          <w:szCs w:val="20"/>
        </w:rPr>
        <w:br/>
        <w:t>Position in Organisation</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1919605</wp:posOffset>
                </wp:positionH>
                <wp:positionV relativeFrom="paragraph">
                  <wp:posOffset>252095</wp:posOffset>
                </wp:positionV>
                <wp:extent cx="2817495" cy="219075"/>
                <wp:effectExtent l="0" t="0" r="190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6" type="#_x0000_t202" style="position:absolute;margin-left:151.15pt;margin-top:19.85pt;width:221.8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OULAIAAFc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">
                <v:textbox>
                  <w:txbxContent>
                    <w:p w:rsidR="008F0047" w:rsidRPr="003C150F" w:rsidRDefault="008F0047" w:rsidP="008F0047"/>
                  </w:txbxContent>
                </v:textbox>
              </v:shape>
            </w:pict>
          </mc:Fallback>
        </mc:AlternateContent>
      </w:r>
      <w:r w:rsidRPr="008F0047">
        <w:rPr>
          <w:rFonts w:ascii="Arial" w:hAnsi="Arial" w:cs="Arial"/>
          <w:sz w:val="20"/>
          <w:szCs w:val="20"/>
        </w:rPr>
        <w:t>Telephone</w:t>
      </w:r>
    </w:p>
    <w:p w:rsidR="008F0047" w:rsidRPr="008F0047" w:rsidRDefault="008F0047" w:rsidP="008F0047">
      <w:pPr>
        <w:rPr>
          <w:rFonts w:ascii="Arial" w:hAnsi="Arial" w:cs="Arial"/>
          <w:sz w:val="20"/>
          <w:szCs w:val="20"/>
        </w:rPr>
      </w:pPr>
      <w:r w:rsidRPr="008F0047">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1919605</wp:posOffset>
                </wp:positionH>
                <wp:positionV relativeFrom="paragraph">
                  <wp:posOffset>280670</wp:posOffset>
                </wp:positionV>
                <wp:extent cx="2817495" cy="219075"/>
                <wp:effectExtent l="0" t="0" r="190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rsidR="008F0047" w:rsidRPr="003C150F" w:rsidRDefault="008F0047" w:rsidP="008F0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margin-left:151.15pt;margin-top:22.1pt;width:221.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">
                <v:textbox>
                  <w:txbxContent>
                    <w:p w:rsidR="008F0047" w:rsidRPr="003C150F" w:rsidRDefault="008F0047" w:rsidP="008F0047"/>
                  </w:txbxContent>
                </v:textbox>
              </v:shape>
            </w:pict>
          </mc:Fallback>
        </mc:AlternateContent>
      </w:r>
      <w:r w:rsidRPr="008F0047">
        <w:rPr>
          <w:rFonts w:ascii="Arial" w:hAnsi="Arial" w:cs="Arial"/>
          <w:sz w:val="20"/>
          <w:szCs w:val="20"/>
        </w:rPr>
        <w:t>Email</w:t>
      </w:r>
    </w:p>
    <w:p w:rsidR="008F0047" w:rsidRPr="008F0047" w:rsidRDefault="008F0047" w:rsidP="008F0047">
      <w:pPr>
        <w:rPr>
          <w:rFonts w:ascii="Arial" w:hAnsi="Arial" w:cs="Arial"/>
          <w:sz w:val="20"/>
          <w:szCs w:val="20"/>
        </w:rPr>
      </w:pPr>
      <w:r w:rsidRPr="008F0047">
        <w:rPr>
          <w:rFonts w:ascii="Arial" w:hAnsi="Arial" w:cs="Arial"/>
          <w:sz w:val="20"/>
          <w:szCs w:val="20"/>
        </w:rPr>
        <w:t xml:space="preserve">Date </w:t>
      </w:r>
    </w:p>
    <w:p w:rsidR="008F0047" w:rsidRPr="008F0047" w:rsidRDefault="008F0047" w:rsidP="008F0047">
      <w:pPr>
        <w:rPr>
          <w:rFonts w:ascii="Arial" w:hAnsi="Arial" w:cs="Arial"/>
          <w:sz w:val="20"/>
          <w:szCs w:val="20"/>
        </w:rPr>
      </w:pPr>
    </w:p>
    <w:p w:rsidR="008F0047" w:rsidRPr="008F0047" w:rsidRDefault="008F0047" w:rsidP="008F0047">
      <w:pPr>
        <w:rPr>
          <w:rFonts w:ascii="Arial" w:hAnsi="Arial" w:cs="Arial"/>
          <w:sz w:val="20"/>
          <w:szCs w:val="20"/>
        </w:rPr>
      </w:pPr>
      <w:r w:rsidRPr="008F0047">
        <w:rPr>
          <w:rFonts w:ascii="Arial" w:hAnsi="Arial" w:cs="Arial"/>
          <w:sz w:val="20"/>
          <w:szCs w:val="20"/>
        </w:rPr>
        <w:t xml:space="preserve">Note: Under the European Commission rules, you must retain the demand that confirms the level of discount for three years and produce it on any request by the UK public authorities or the European Commission (you may need to keep this longer than three years for other purposes). Furthermore, information on State Aid must be supplied to any other public authority or agency asking for information on ‘De </w:t>
      </w:r>
      <w:proofErr w:type="spellStart"/>
      <w:r w:rsidRPr="008F0047">
        <w:rPr>
          <w:rFonts w:ascii="Arial" w:hAnsi="Arial" w:cs="Arial"/>
          <w:sz w:val="20"/>
          <w:szCs w:val="20"/>
        </w:rPr>
        <w:t>Minimus</w:t>
      </w:r>
      <w:proofErr w:type="spellEnd"/>
      <w:r w:rsidRPr="008F0047">
        <w:rPr>
          <w:rFonts w:ascii="Arial" w:hAnsi="Arial" w:cs="Arial"/>
          <w:sz w:val="20"/>
          <w:szCs w:val="20"/>
        </w:rPr>
        <w:t>’ aid for the next three years.</w:t>
      </w:r>
    </w:p>
    <w:p w:rsidR="008F0047" w:rsidRPr="008F0047" w:rsidRDefault="008F0047" w:rsidP="008F0047">
      <w:pPr>
        <w:rPr>
          <w:rFonts w:ascii="Arial" w:hAnsi="Arial" w:cs="Arial"/>
          <w:b/>
          <w:sz w:val="20"/>
          <w:szCs w:val="20"/>
          <w:u w:val="single"/>
        </w:rPr>
      </w:pPr>
    </w:p>
    <w:p w:rsidR="008F0047" w:rsidRPr="008F0047" w:rsidRDefault="008F0047" w:rsidP="008F0047">
      <w:pPr>
        <w:rPr>
          <w:rFonts w:ascii="Arial" w:hAnsi="Arial" w:cs="Arial"/>
          <w:sz w:val="20"/>
          <w:szCs w:val="20"/>
          <w:u w:val="single"/>
        </w:rPr>
      </w:pPr>
      <w:r w:rsidRPr="008F0047">
        <w:rPr>
          <w:rFonts w:ascii="Arial" w:hAnsi="Arial" w:cs="Arial"/>
          <w:b/>
          <w:sz w:val="20"/>
          <w:szCs w:val="20"/>
          <w:u w:val="single"/>
        </w:rPr>
        <w:t>Please return the completed form to</w:t>
      </w:r>
      <w:r w:rsidRPr="008F0047">
        <w:rPr>
          <w:rFonts w:ascii="Arial" w:hAnsi="Arial" w:cs="Arial"/>
          <w:sz w:val="20"/>
          <w:szCs w:val="20"/>
          <w:u w:val="single"/>
        </w:rPr>
        <w:t>:</w:t>
      </w:r>
    </w:p>
    <w:p w:rsidR="008F0047" w:rsidRPr="008F0047" w:rsidRDefault="008F0047" w:rsidP="008F0047">
      <w:pPr>
        <w:rPr>
          <w:rFonts w:ascii="Arial" w:hAnsi="Arial" w:cs="Arial"/>
          <w:sz w:val="20"/>
          <w:szCs w:val="20"/>
          <w:u w:val="single"/>
        </w:rPr>
      </w:pPr>
    </w:p>
    <w:p w:rsidR="008F0047" w:rsidRPr="008F0047" w:rsidRDefault="008F0047" w:rsidP="008F0047">
      <w:pPr>
        <w:rPr>
          <w:rFonts w:ascii="Arial" w:hAnsi="Arial" w:cs="Arial"/>
          <w:sz w:val="20"/>
          <w:szCs w:val="20"/>
        </w:rPr>
      </w:pPr>
      <w:r w:rsidRPr="008F0047">
        <w:rPr>
          <w:rFonts w:ascii="Arial" w:hAnsi="Arial" w:cs="Arial"/>
          <w:sz w:val="20"/>
          <w:szCs w:val="20"/>
        </w:rPr>
        <w:t xml:space="preserve">Resources Directorate, Business Rates, PO Box 2016, </w:t>
      </w:r>
      <w:proofErr w:type="spellStart"/>
      <w:r w:rsidRPr="008F0047">
        <w:rPr>
          <w:rFonts w:ascii="Arial" w:hAnsi="Arial" w:cs="Arial"/>
          <w:sz w:val="20"/>
          <w:szCs w:val="20"/>
        </w:rPr>
        <w:t>Pershore</w:t>
      </w:r>
      <w:proofErr w:type="spellEnd"/>
      <w:r w:rsidRPr="008F0047">
        <w:rPr>
          <w:rFonts w:ascii="Arial" w:hAnsi="Arial" w:cs="Arial"/>
          <w:sz w:val="20"/>
          <w:szCs w:val="20"/>
        </w:rPr>
        <w:t>, WR10 9BH</w:t>
      </w:r>
    </w:p>
    <w:p w:rsidR="008F0047" w:rsidRPr="008F0047" w:rsidRDefault="008F0047" w:rsidP="008F0047">
      <w:pPr>
        <w:rPr>
          <w:rFonts w:ascii="Arial" w:hAnsi="Arial" w:cs="Arial"/>
          <w:sz w:val="20"/>
          <w:szCs w:val="20"/>
          <w:u w:val="single"/>
        </w:rPr>
      </w:pPr>
      <w:r w:rsidRPr="008F0047">
        <w:rPr>
          <w:rFonts w:ascii="Arial" w:hAnsi="Arial" w:cs="Arial"/>
          <w:sz w:val="20"/>
          <w:szCs w:val="20"/>
        </w:rPr>
        <w:t xml:space="preserve">Or e-mail to </w:t>
      </w:r>
      <w:hyperlink r:id="rId7" w:history="1">
        <w:r w:rsidRPr="008F0047">
          <w:rPr>
            <w:rStyle w:val="Hyperlink"/>
            <w:rFonts w:ascii="Arial" w:hAnsi="Arial" w:cs="Arial"/>
            <w:sz w:val="20"/>
            <w:szCs w:val="20"/>
          </w:rPr>
          <w:t>businessrates@barnet.gov.uk</w:t>
        </w:r>
      </w:hyperlink>
    </w:p>
    <w:p w:rsidR="008F0047" w:rsidRPr="008F0047" w:rsidRDefault="008F0047" w:rsidP="008F0047">
      <w:pPr>
        <w:rPr>
          <w:rFonts w:ascii="Arial" w:hAnsi="Arial" w:cs="Arial"/>
          <w:sz w:val="20"/>
          <w:szCs w:val="20"/>
          <w:u w:val="single"/>
        </w:rPr>
      </w:pPr>
    </w:p>
    <w:p w:rsidR="008F0047" w:rsidRPr="008F0047" w:rsidRDefault="008F0047" w:rsidP="008F0047">
      <w:pPr>
        <w:rPr>
          <w:rFonts w:ascii="Arial" w:hAnsi="Arial" w:cs="Arial"/>
          <w:sz w:val="20"/>
          <w:szCs w:val="20"/>
          <w:u w:val="single"/>
        </w:rPr>
      </w:pPr>
    </w:p>
    <w:p w:rsidR="000208EE" w:rsidRDefault="000208EE"/>
    <w:sectPr w:rsidR="000208EE" w:rsidSect="0002673F">
      <w:pgSz w:w="11906" w:h="16838"/>
      <w:pgMar w:top="45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B57"/>
    <w:multiLevelType w:val="hybridMultilevel"/>
    <w:tmpl w:val="EC6A3D0E"/>
    <w:lvl w:ilvl="0" w:tplc="D5D604E8">
      <w:start w:val="1"/>
      <w:numFmt w:val="decimal"/>
      <w:lvlText w:val="%1."/>
      <w:lvlJc w:val="left"/>
      <w:pPr>
        <w:ind w:left="360"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47"/>
    <w:rsid w:val="000208EE"/>
    <w:rsid w:val="00176360"/>
    <w:rsid w:val="005606BD"/>
    <w:rsid w:val="0065695D"/>
    <w:rsid w:val="008F0047"/>
    <w:rsid w:val="00A1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47"/>
    <w:rPr>
      <w:color w:val="0000FF" w:themeColor="hyperlink"/>
      <w:u w:val="single"/>
    </w:rPr>
  </w:style>
  <w:style w:type="character" w:customStyle="1" w:styleId="UnresolvedMention">
    <w:name w:val="Unresolved Mention"/>
    <w:basedOn w:val="DefaultParagraphFont"/>
    <w:uiPriority w:val="99"/>
    <w:semiHidden/>
    <w:unhideWhenUsed/>
    <w:rsid w:val="008F004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47"/>
    <w:rPr>
      <w:color w:val="0000FF" w:themeColor="hyperlink"/>
      <w:u w:val="single"/>
    </w:rPr>
  </w:style>
  <w:style w:type="character" w:customStyle="1" w:styleId="UnresolvedMention">
    <w:name w:val="Unresolved Mention"/>
    <w:basedOn w:val="DefaultParagraphFont"/>
    <w:uiPriority w:val="99"/>
    <w:semiHidden/>
    <w:unhideWhenUsed/>
    <w:rsid w:val="008F00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sinessrates@barne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2BFF-7312-42D9-93CC-2C18053F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Bailey</dc:creator>
  <cp:lastModifiedBy>Support</cp:lastModifiedBy>
  <cp:revision>2</cp:revision>
  <dcterms:created xsi:type="dcterms:W3CDTF">2017-11-23T18:15:00Z</dcterms:created>
  <dcterms:modified xsi:type="dcterms:W3CDTF">2017-11-23T18:15:00Z</dcterms:modified>
</cp:coreProperties>
</file>